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77AB" w:rsidRDefault="000B21ED" w:rsidP="00E9577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„A te néped utat tör...” – </w:t>
      </w:r>
      <w:r>
        <w:rPr>
          <w:rFonts w:ascii="Times New Roman" w:hAnsi="Times New Roman" w:cs="Times New Roman"/>
          <w:sz w:val="24"/>
          <w:szCs w:val="24"/>
        </w:rPr>
        <w:t>Lelki zarándoklat a Mária Rádióval</w:t>
      </w:r>
    </w:p>
    <w:p w:rsidR="000B21ED" w:rsidRDefault="000B21ED" w:rsidP="00E9577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nyár forró napjai után, szeptemberben tovább folytatódik lelki zarándoklatunk. Ezúttal két új „állomásra” érkezünk: a németországi Altöttingbe</w:t>
      </w:r>
      <w:r w:rsidR="00E95775">
        <w:rPr>
          <w:rFonts w:ascii="Times New Roman" w:hAnsi="Times New Roman" w:cs="Times New Roman"/>
          <w:sz w:val="24"/>
          <w:szCs w:val="24"/>
        </w:rPr>
        <w:t xml:space="preserve"> – szeptember 8-án</w:t>
      </w:r>
      <w:r>
        <w:rPr>
          <w:rFonts w:ascii="Times New Roman" w:hAnsi="Times New Roman" w:cs="Times New Roman"/>
          <w:sz w:val="24"/>
          <w:szCs w:val="24"/>
        </w:rPr>
        <w:t>, valamint a brazíliai Aparecidába</w:t>
      </w:r>
      <w:r w:rsidR="00E95775">
        <w:rPr>
          <w:rFonts w:ascii="Times New Roman" w:hAnsi="Times New Roman" w:cs="Times New Roman"/>
          <w:sz w:val="24"/>
          <w:szCs w:val="24"/>
        </w:rPr>
        <w:t xml:space="preserve"> – szeptember 23-án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432DE" w:rsidRPr="008432DE" w:rsidRDefault="000B21ED" w:rsidP="00E9577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Talán sokunk számára ismeretlen ez a név, ám a bajoroszági Altötting a régi korok </w:t>
      </w:r>
      <w:r w:rsidR="0009414A">
        <w:rPr>
          <w:rFonts w:ascii="Times New Roman" w:hAnsi="Times New Roman" w:cs="Times New Roman"/>
          <w:sz w:val="24"/>
          <w:szCs w:val="24"/>
        </w:rPr>
        <w:t>egyik lelki központja volt</w:t>
      </w:r>
      <w:r w:rsidR="00E637F9">
        <w:rPr>
          <w:rFonts w:ascii="Times New Roman" w:hAnsi="Times New Roman" w:cs="Times New Roman"/>
          <w:sz w:val="24"/>
          <w:szCs w:val="24"/>
        </w:rPr>
        <w:t>, Németország legrégebbi Mária-kegyhelye.</w:t>
      </w:r>
      <w:r w:rsidR="0009414A">
        <w:rPr>
          <w:rFonts w:ascii="Times New Roman" w:hAnsi="Times New Roman" w:cs="Times New Roman"/>
          <w:sz w:val="24"/>
          <w:szCs w:val="24"/>
        </w:rPr>
        <w:t xml:space="preserve"> A kápolnát már a 700-as években megépítették</w:t>
      </w:r>
      <w:r w:rsidR="00B2447D">
        <w:rPr>
          <w:rFonts w:ascii="Times New Roman" w:hAnsi="Times New Roman" w:cs="Times New Roman"/>
          <w:sz w:val="24"/>
          <w:szCs w:val="24"/>
        </w:rPr>
        <w:t xml:space="preserve">, eredetileg keresztelőkápolna volt, </w:t>
      </w:r>
      <w:r w:rsidR="00E637F9">
        <w:rPr>
          <w:rFonts w:ascii="Times New Roman" w:hAnsi="Times New Roman" w:cs="Times New Roman"/>
          <w:sz w:val="24"/>
          <w:szCs w:val="24"/>
        </w:rPr>
        <w:t>a</w:t>
      </w:r>
      <w:r w:rsidR="00B2447D">
        <w:rPr>
          <w:rFonts w:ascii="Times New Roman" w:hAnsi="Times New Roman" w:cs="Times New Roman"/>
          <w:sz w:val="24"/>
          <w:szCs w:val="24"/>
        </w:rPr>
        <w:t>m</w:t>
      </w:r>
      <w:r w:rsidR="00E637F9">
        <w:rPr>
          <w:rFonts w:ascii="Times New Roman" w:hAnsi="Times New Roman" w:cs="Times New Roman"/>
          <w:sz w:val="24"/>
          <w:szCs w:val="24"/>
        </w:rPr>
        <w:t>i</w:t>
      </w:r>
      <w:r w:rsidR="00B2447D">
        <w:rPr>
          <w:rFonts w:ascii="Times New Roman" w:hAnsi="Times New Roman" w:cs="Times New Roman"/>
          <w:sz w:val="24"/>
          <w:szCs w:val="24"/>
        </w:rPr>
        <w:t xml:space="preserve">t Szűz Mária tiszteletére szenteltek. Sok inváziónak állt ellen, majd 1489-ben két csodálatos gyógyulás helyszíne lett. Egy alkalommal </w:t>
      </w:r>
      <w:r w:rsidR="00B2447D" w:rsidRPr="00B2447D">
        <w:rPr>
          <w:rFonts w:ascii="Times New Roman" w:hAnsi="Times New Roman" w:cs="Times New Roman"/>
          <w:sz w:val="24"/>
          <w:szCs w:val="24"/>
        </w:rPr>
        <w:t>egy hároméves kisfiú vízbe fulladt,</w:t>
      </w:r>
      <w:r w:rsidR="00B2447D">
        <w:rPr>
          <w:rFonts w:ascii="Times New Roman" w:hAnsi="Times New Roman" w:cs="Times New Roman"/>
          <w:sz w:val="24"/>
          <w:szCs w:val="24"/>
        </w:rPr>
        <w:t xml:space="preserve"> s édesanyja elvitte a kápolnába.</w:t>
      </w:r>
      <w:r w:rsidR="00B2447D" w:rsidRPr="00B2447D">
        <w:rPr>
          <w:rFonts w:ascii="Times New Roman" w:hAnsi="Times New Roman" w:cs="Times New Roman"/>
          <w:sz w:val="24"/>
          <w:szCs w:val="24"/>
        </w:rPr>
        <w:t xml:space="preserve"> </w:t>
      </w:r>
      <w:r w:rsidR="00B2447D">
        <w:rPr>
          <w:rFonts w:ascii="Times New Roman" w:hAnsi="Times New Roman" w:cs="Times New Roman"/>
          <w:sz w:val="24"/>
          <w:szCs w:val="24"/>
        </w:rPr>
        <w:t>A</w:t>
      </w:r>
      <w:r w:rsidR="00B2447D" w:rsidRPr="00B2447D">
        <w:rPr>
          <w:rFonts w:ascii="Times New Roman" w:hAnsi="Times New Roman" w:cs="Times New Roman"/>
          <w:sz w:val="24"/>
          <w:szCs w:val="24"/>
        </w:rPr>
        <w:t>mikor azonban testét ráhelyezt</w:t>
      </w:r>
      <w:r w:rsidR="00B2447D">
        <w:rPr>
          <w:rFonts w:ascii="Times New Roman" w:hAnsi="Times New Roman" w:cs="Times New Roman"/>
          <w:sz w:val="24"/>
          <w:szCs w:val="24"/>
        </w:rPr>
        <w:t>e</w:t>
      </w:r>
      <w:r w:rsidR="00B2447D" w:rsidRPr="00B2447D">
        <w:rPr>
          <w:rFonts w:ascii="Times New Roman" w:hAnsi="Times New Roman" w:cs="Times New Roman"/>
          <w:sz w:val="24"/>
          <w:szCs w:val="24"/>
        </w:rPr>
        <w:t xml:space="preserve"> a romos, régi templom oltárára, </w:t>
      </w:r>
      <w:r w:rsidR="00B2447D">
        <w:rPr>
          <w:rFonts w:ascii="Times New Roman" w:hAnsi="Times New Roman" w:cs="Times New Roman"/>
          <w:sz w:val="24"/>
          <w:szCs w:val="24"/>
        </w:rPr>
        <w:t xml:space="preserve">a kisfiú </w:t>
      </w:r>
      <w:r w:rsidR="00B2447D" w:rsidRPr="00B2447D">
        <w:rPr>
          <w:rFonts w:ascii="Times New Roman" w:hAnsi="Times New Roman" w:cs="Times New Roman"/>
          <w:sz w:val="24"/>
          <w:szCs w:val="24"/>
        </w:rPr>
        <w:t xml:space="preserve">ismét életre </w:t>
      </w:r>
      <w:r w:rsidR="00B2447D">
        <w:rPr>
          <w:rFonts w:ascii="Times New Roman" w:hAnsi="Times New Roman" w:cs="Times New Roman"/>
          <w:sz w:val="24"/>
          <w:szCs w:val="24"/>
        </w:rPr>
        <w:t>kelt</w:t>
      </w:r>
      <w:r w:rsidR="00B2447D" w:rsidRPr="00B2447D">
        <w:rPr>
          <w:rFonts w:ascii="Times New Roman" w:hAnsi="Times New Roman" w:cs="Times New Roman"/>
          <w:sz w:val="24"/>
          <w:szCs w:val="24"/>
        </w:rPr>
        <w:t xml:space="preserve">. Ugyanebben az évben </w:t>
      </w:r>
      <w:r w:rsidR="00E637F9">
        <w:rPr>
          <w:rFonts w:ascii="Times New Roman" w:hAnsi="Times New Roman" w:cs="Times New Roman"/>
          <w:sz w:val="24"/>
          <w:szCs w:val="24"/>
        </w:rPr>
        <w:t>történt</w:t>
      </w:r>
      <w:r w:rsidR="00B2447D" w:rsidRPr="00B2447D">
        <w:rPr>
          <w:rFonts w:ascii="Times New Roman" w:hAnsi="Times New Roman" w:cs="Times New Roman"/>
          <w:sz w:val="24"/>
          <w:szCs w:val="24"/>
        </w:rPr>
        <w:t xml:space="preserve">, hogy szénásszekér ütött el egy gyermeket, </w:t>
      </w:r>
      <w:r w:rsidR="00E637F9">
        <w:rPr>
          <w:rFonts w:ascii="Times New Roman" w:hAnsi="Times New Roman" w:cs="Times New Roman"/>
          <w:sz w:val="24"/>
          <w:szCs w:val="24"/>
        </w:rPr>
        <w:t xml:space="preserve">és </w:t>
      </w:r>
      <w:r w:rsidR="00B2447D" w:rsidRPr="00B2447D">
        <w:rPr>
          <w:rFonts w:ascii="Times New Roman" w:hAnsi="Times New Roman" w:cs="Times New Roman"/>
          <w:sz w:val="24"/>
          <w:szCs w:val="24"/>
        </w:rPr>
        <w:t>ő i</w:t>
      </w:r>
      <w:r w:rsidR="00E637F9">
        <w:rPr>
          <w:rFonts w:ascii="Times New Roman" w:hAnsi="Times New Roman" w:cs="Times New Roman"/>
          <w:sz w:val="24"/>
          <w:szCs w:val="24"/>
        </w:rPr>
        <w:t>s</w:t>
      </w:r>
      <w:r w:rsidR="00B2447D" w:rsidRPr="00B2447D">
        <w:rPr>
          <w:rFonts w:ascii="Times New Roman" w:hAnsi="Times New Roman" w:cs="Times New Roman"/>
          <w:sz w:val="24"/>
          <w:szCs w:val="24"/>
        </w:rPr>
        <w:t xml:space="preserve"> meggyógyult </w:t>
      </w:r>
      <w:r w:rsidR="00E637F9">
        <w:rPr>
          <w:rFonts w:ascii="Times New Roman" w:hAnsi="Times New Roman" w:cs="Times New Roman"/>
          <w:sz w:val="24"/>
          <w:szCs w:val="24"/>
        </w:rPr>
        <w:t xml:space="preserve">miután </w:t>
      </w:r>
      <w:r w:rsidR="00B2447D" w:rsidRPr="00B2447D">
        <w:rPr>
          <w:rFonts w:ascii="Times New Roman" w:hAnsi="Times New Roman" w:cs="Times New Roman"/>
          <w:sz w:val="24"/>
          <w:szCs w:val="24"/>
        </w:rPr>
        <w:t>a kegyhely</w:t>
      </w:r>
      <w:r w:rsidR="00E637F9">
        <w:rPr>
          <w:rFonts w:ascii="Times New Roman" w:hAnsi="Times New Roman" w:cs="Times New Roman"/>
          <w:sz w:val="24"/>
          <w:szCs w:val="24"/>
        </w:rPr>
        <w:t>r</w:t>
      </w:r>
      <w:r w:rsidR="00B2447D" w:rsidRPr="00B2447D">
        <w:rPr>
          <w:rFonts w:ascii="Times New Roman" w:hAnsi="Times New Roman" w:cs="Times New Roman"/>
          <w:sz w:val="24"/>
          <w:szCs w:val="24"/>
        </w:rPr>
        <w:t xml:space="preserve">e </w:t>
      </w:r>
      <w:r w:rsidR="00E637F9">
        <w:rPr>
          <w:rFonts w:ascii="Times New Roman" w:hAnsi="Times New Roman" w:cs="Times New Roman"/>
          <w:sz w:val="24"/>
          <w:szCs w:val="24"/>
        </w:rPr>
        <w:t>vitték</w:t>
      </w:r>
      <w:r w:rsidR="00B2447D" w:rsidRPr="008432DE">
        <w:rPr>
          <w:rFonts w:ascii="Times New Roman" w:hAnsi="Times New Roman" w:cs="Times New Roman"/>
          <w:sz w:val="24"/>
          <w:szCs w:val="24"/>
        </w:rPr>
        <w:t>.</w:t>
      </w:r>
      <w:r w:rsidR="00E637F9" w:rsidRPr="008432DE">
        <w:rPr>
          <w:rFonts w:ascii="Times New Roman" w:hAnsi="Times New Roman" w:cs="Times New Roman"/>
          <w:sz w:val="24"/>
          <w:szCs w:val="24"/>
        </w:rPr>
        <w:t xml:space="preserve"> Ettől az időtől kezdve Altötting elsősorban a csodás gyógyulásokról ismert. A </w:t>
      </w:r>
      <w:r w:rsidR="008432DE" w:rsidRPr="008432DE">
        <w:rPr>
          <w:rFonts w:ascii="Times New Roman" w:hAnsi="Times New Roman" w:cs="Times New Roman"/>
          <w:sz w:val="24"/>
          <w:szCs w:val="24"/>
        </w:rPr>
        <w:t xml:space="preserve">felépült </w:t>
      </w:r>
      <w:r w:rsidR="00E637F9" w:rsidRPr="008432DE">
        <w:rPr>
          <w:rFonts w:ascii="Times New Roman" w:hAnsi="Times New Roman" w:cs="Times New Roman"/>
          <w:sz w:val="24"/>
          <w:szCs w:val="24"/>
        </w:rPr>
        <w:t xml:space="preserve">betegek </w:t>
      </w:r>
      <w:r w:rsidR="008432DE" w:rsidRPr="008432DE">
        <w:rPr>
          <w:rFonts w:ascii="Times New Roman" w:hAnsi="Times New Roman" w:cs="Times New Roman"/>
          <w:sz w:val="24"/>
          <w:szCs w:val="24"/>
        </w:rPr>
        <w:t xml:space="preserve">a </w:t>
      </w:r>
      <w:r w:rsidR="00E637F9" w:rsidRPr="008432DE">
        <w:rPr>
          <w:rFonts w:ascii="Times New Roman" w:hAnsi="Times New Roman" w:cs="Times New Roman"/>
          <w:sz w:val="24"/>
          <w:szCs w:val="24"/>
        </w:rPr>
        <w:t xml:space="preserve">kegykép megfestetésével fejezik </w:t>
      </w:r>
      <w:r w:rsidR="008432DE" w:rsidRPr="008432DE">
        <w:rPr>
          <w:rFonts w:ascii="Times New Roman" w:hAnsi="Times New Roman" w:cs="Times New Roman"/>
          <w:sz w:val="24"/>
          <w:szCs w:val="24"/>
        </w:rPr>
        <w:t xml:space="preserve">ki </w:t>
      </w:r>
      <w:r w:rsidR="00E637F9" w:rsidRPr="008432DE">
        <w:rPr>
          <w:rFonts w:ascii="Times New Roman" w:hAnsi="Times New Roman" w:cs="Times New Roman"/>
          <w:sz w:val="24"/>
          <w:szCs w:val="24"/>
        </w:rPr>
        <w:t>hálájukat</w:t>
      </w:r>
      <w:r w:rsidR="008432DE">
        <w:rPr>
          <w:rFonts w:ascii="Times New Roman" w:hAnsi="Times New Roman" w:cs="Times New Roman"/>
          <w:sz w:val="24"/>
          <w:szCs w:val="24"/>
        </w:rPr>
        <w:t>, amit a templomban helyeznek el</w:t>
      </w:r>
      <w:r w:rsidR="008432DE" w:rsidRPr="008432DE">
        <w:rPr>
          <w:rFonts w:ascii="Times New Roman" w:hAnsi="Times New Roman" w:cs="Times New Roman"/>
          <w:sz w:val="24"/>
          <w:szCs w:val="24"/>
        </w:rPr>
        <w:t>. Napjainkban már több mint 2000 ilyen ajándék dísziti a kápolna falát</w:t>
      </w:r>
      <w:r w:rsidR="00E637F9" w:rsidRPr="008432DE">
        <w:rPr>
          <w:rFonts w:ascii="Times New Roman" w:hAnsi="Times New Roman" w:cs="Times New Roman"/>
          <w:sz w:val="24"/>
          <w:szCs w:val="24"/>
        </w:rPr>
        <w:t>.</w:t>
      </w:r>
      <w:r w:rsidR="008432DE">
        <w:rPr>
          <w:rFonts w:ascii="Times New Roman" w:hAnsi="Times New Roman" w:cs="Times New Roman"/>
          <w:sz w:val="24"/>
          <w:szCs w:val="24"/>
        </w:rPr>
        <w:t xml:space="preserve"> A kegytemplom középpontjában egy hársfából készült gótikus, fekete Madonna-szobor áll.</w:t>
      </w:r>
    </w:p>
    <w:p w:rsidR="000B21ED" w:rsidRDefault="00E95775" w:rsidP="00E9577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kegyhelyet Szent II János Pál pápa és XVI Benedek pápa is felkeresték, ez utóbbi püspöki gyűrűjét hagyva ott, mely napjainkban </w:t>
      </w:r>
      <w:r w:rsidRPr="00E95775">
        <w:rPr>
          <w:rFonts w:ascii="Times New Roman" w:hAnsi="Times New Roman" w:cs="Times New Roman"/>
          <w:sz w:val="24"/>
          <w:szCs w:val="24"/>
        </w:rPr>
        <w:t>a jogart tartó Szűzanya szobrára van helyezve</w:t>
      </w:r>
      <w:r>
        <w:rPr>
          <w:rFonts w:ascii="Times New Roman" w:hAnsi="Times New Roman" w:cs="Times New Roman"/>
          <w:sz w:val="24"/>
          <w:szCs w:val="24"/>
        </w:rPr>
        <w:t>. 2008-ban Benedek pápa Arany Rózsát ajándékozott az Altöttingi Szűzanyának.</w:t>
      </w:r>
    </w:p>
    <w:p w:rsidR="00E95775" w:rsidRPr="00E95775" w:rsidRDefault="00E95775" w:rsidP="00E95775">
      <w:pPr>
        <w:jc w:val="both"/>
        <w:rPr>
          <w:rFonts w:ascii="Times New Roman" w:hAnsi="Times New Roman" w:cs="Times New Roman"/>
          <w:sz w:val="24"/>
          <w:szCs w:val="24"/>
        </w:rPr>
      </w:pPr>
      <w:r w:rsidRPr="00E95775">
        <w:rPr>
          <w:rFonts w:ascii="Times New Roman" w:hAnsi="Times New Roman" w:cs="Times New Roman"/>
          <w:sz w:val="24"/>
          <w:szCs w:val="24"/>
        </w:rPr>
        <w:t xml:space="preserve">A soron következő zarándokhely a Csendes Ócéán túlsó partján helyezkedik el. Az </w:t>
      </w:r>
      <w:r w:rsidRPr="00E95775">
        <w:rPr>
          <w:rFonts w:ascii="Times New Roman" w:hAnsi="Times New Roman" w:cs="Times New Roman"/>
          <w:bCs/>
          <w:sz w:val="24"/>
          <w:szCs w:val="24"/>
        </w:rPr>
        <w:t>Aparecidai Miasszonyunk</w:t>
      </w:r>
      <w:r w:rsidRPr="00E95775">
        <w:rPr>
          <w:rFonts w:ascii="Times New Roman" w:hAnsi="Times New Roman" w:cs="Times New Roman"/>
          <w:sz w:val="24"/>
          <w:szCs w:val="24"/>
        </w:rPr>
        <w:t xml:space="preserve"> a </w:t>
      </w:r>
      <w:hyperlink r:id="rId4" w:tooltip="Brazília" w:history="1">
        <w:r w:rsidRPr="00E95775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brazíliai</w:t>
        </w:r>
      </w:hyperlink>
      <w:r w:rsidRPr="00E95775"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tooltip="Aparecida (a lap nem létezik)" w:history="1">
        <w:r w:rsidRPr="00E95775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Aparecidában</w:t>
        </w:r>
      </w:hyperlink>
      <w:r w:rsidRPr="00E95775">
        <w:rPr>
          <w:rFonts w:ascii="Times New Roman" w:hAnsi="Times New Roman" w:cs="Times New Roman"/>
          <w:sz w:val="24"/>
          <w:szCs w:val="24"/>
        </w:rPr>
        <w:t xml:space="preserve"> (São Paulo állam) található, a második legnagyobb </w:t>
      </w:r>
      <w:hyperlink r:id="rId6" w:tooltip="Mária-kegyhelyek" w:history="1">
        <w:r w:rsidRPr="00E95775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Mária-kegyhely</w:t>
        </w:r>
      </w:hyperlink>
      <w:r w:rsidRPr="00E95775">
        <w:rPr>
          <w:rFonts w:ascii="Times New Roman" w:hAnsi="Times New Roman" w:cs="Times New Roman"/>
          <w:sz w:val="24"/>
          <w:szCs w:val="24"/>
        </w:rPr>
        <w:t>. Évente kb. 8 millió zarándok látogatja.</w:t>
      </w:r>
    </w:p>
    <w:p w:rsidR="008165B8" w:rsidRPr="008165B8" w:rsidRDefault="00E95775" w:rsidP="008165B8">
      <w:pPr>
        <w:jc w:val="both"/>
        <w:rPr>
          <w:rFonts w:ascii="Times New Roman" w:hAnsi="Times New Roman" w:cs="Times New Roman"/>
          <w:sz w:val="24"/>
          <w:szCs w:val="24"/>
        </w:rPr>
      </w:pPr>
      <w:r w:rsidRPr="00E95775">
        <w:rPr>
          <w:rFonts w:ascii="Times New Roman" w:hAnsi="Times New Roman" w:cs="Times New Roman"/>
          <w:sz w:val="24"/>
          <w:szCs w:val="24"/>
        </w:rPr>
        <w:t>1717. október 12-én három halász kifogott egy Mária-szobrocskát. Az „aparecidai fekete Madonnának” nemsokára csodatévő erőt tulajdonítottak. A szobrot először egy erre a célra kialakított kis kápolnában tisztelték, amelynek helyén aztán 1834-ben bazilikát építettek, hogy a megnövekedett számú hívő beférjen.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165B8">
        <w:rPr>
          <w:rFonts w:ascii="Times New Roman" w:hAnsi="Times New Roman" w:cs="Times New Roman"/>
          <w:sz w:val="24"/>
          <w:szCs w:val="24"/>
        </w:rPr>
        <w:t xml:space="preserve">Idővel ez is kicsinek bizonyult, úgyhogy 1955-ben újat építettek, </w:t>
      </w:r>
      <w:r w:rsidR="008165B8" w:rsidRPr="008165B8">
        <w:rPr>
          <w:rFonts w:ascii="Times New Roman" w:hAnsi="Times New Roman" w:cs="Times New Roman"/>
          <w:sz w:val="24"/>
          <w:szCs w:val="24"/>
        </w:rPr>
        <w:t>mely 173 méteres hosszával és 168 méteres szélességével a világ legnagyobb templomai közé tartozik.</w:t>
      </w:r>
    </w:p>
    <w:p w:rsidR="00E95775" w:rsidRDefault="00E95775" w:rsidP="00E95775">
      <w:pPr>
        <w:jc w:val="both"/>
        <w:rPr>
          <w:rFonts w:ascii="Times New Roman" w:hAnsi="Times New Roman" w:cs="Times New Roman"/>
          <w:sz w:val="24"/>
          <w:szCs w:val="24"/>
        </w:rPr>
      </w:pPr>
      <w:r w:rsidRPr="00E95775">
        <w:rPr>
          <w:rFonts w:ascii="Times New Roman" w:hAnsi="Times New Roman" w:cs="Times New Roman"/>
          <w:sz w:val="24"/>
          <w:szCs w:val="24"/>
        </w:rPr>
        <w:t>Az Aparecidai Miasszonyunk 1929 óta Brazília védőszentje. 2017-ben – a szobor megtalálásának 300. évfordulóján – 13 millió zarándok kereste fel a kegyhelyet.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165B8" w:rsidRDefault="008165B8" w:rsidP="00E9577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Különleges kegyhelyek ezek, ahová lehet soha nem adatik meg, hogy elzarándokoljunk. Éppen ezért, lélekben kapcsolódjunk ezen imaalkalmakhoz, hogy legalább az éter hullámain keresztül, „egyenes adásba” kérjük a Boldogságos Szűz Mária anyai közbenjárását, áldását és oltalmát.</w:t>
      </w:r>
    </w:p>
    <w:p w:rsidR="008165B8" w:rsidRPr="008165B8" w:rsidRDefault="008165B8" w:rsidP="00E95775"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Vidican-Lokodi Tünde</w:t>
      </w:r>
    </w:p>
    <w:sectPr w:rsidR="008165B8" w:rsidRPr="008165B8" w:rsidSect="00B277AB">
      <w:pgSz w:w="11906" w:h="16838"/>
      <w:pgMar w:top="1417" w:right="1417" w:bottom="1417" w:left="1417" w:header="0" w:footer="0" w:gutter="0"/>
      <w:cols w:space="708"/>
      <w:formProt w:val="0"/>
      <w:docGrid w:linePitch="360" w:charSpace="184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277AB"/>
    <w:rsid w:val="0009414A"/>
    <w:rsid w:val="000B21ED"/>
    <w:rsid w:val="008165B8"/>
    <w:rsid w:val="008432DE"/>
    <w:rsid w:val="00B2447D"/>
    <w:rsid w:val="00B277AB"/>
    <w:rsid w:val="00E637F9"/>
    <w:rsid w:val="00E957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0A34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BodyText"/>
    <w:qFormat/>
    <w:rsid w:val="00BB7B98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rsid w:val="00BB7B98"/>
    <w:pPr>
      <w:spacing w:after="140"/>
    </w:pPr>
  </w:style>
  <w:style w:type="paragraph" w:styleId="List">
    <w:name w:val="List"/>
    <w:basedOn w:val="BodyText"/>
    <w:rsid w:val="00BB7B98"/>
    <w:rPr>
      <w:rFonts w:cs="Arial"/>
    </w:rPr>
  </w:style>
  <w:style w:type="paragraph" w:styleId="Caption">
    <w:name w:val="caption"/>
    <w:basedOn w:val="Normal"/>
    <w:qFormat/>
    <w:rsid w:val="00BB7B98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rsid w:val="00BB7B98"/>
    <w:pPr>
      <w:suppressLineNumbers/>
    </w:pPr>
    <w:rPr>
      <w:rFonts w:cs="Arial"/>
    </w:rPr>
  </w:style>
  <w:style w:type="character" w:styleId="Hyperlink">
    <w:name w:val="Hyperlink"/>
    <w:basedOn w:val="DefaultParagraphFont"/>
    <w:uiPriority w:val="99"/>
    <w:semiHidden/>
    <w:unhideWhenUsed/>
    <w:rsid w:val="00E9577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hu.wikipedia.org/wiki/M%C3%A1ria-kegyhelyek" TargetMode="External"/><Relationship Id="rId5" Type="http://schemas.openxmlformats.org/officeDocument/2006/relationships/hyperlink" Target="https://hu.wikipedia.org/w/index.php?title=Aparecida&amp;action=edit&amp;redlink=1" TargetMode="External"/><Relationship Id="rId4" Type="http://schemas.openxmlformats.org/officeDocument/2006/relationships/hyperlink" Target="https://hu.wikipedia.org/wiki/Braz%C3%ADli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375</Words>
  <Characters>2592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Tünde</dc:creator>
  <cp:lastModifiedBy>Tünde</cp:lastModifiedBy>
  <cp:revision>2</cp:revision>
  <dcterms:created xsi:type="dcterms:W3CDTF">2023-07-17T11:07:00Z</dcterms:created>
  <dcterms:modified xsi:type="dcterms:W3CDTF">2023-07-17T11:07:00Z</dcterms:modified>
  <dc:language>hu-HU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